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B1" w:rsidRDefault="009B51B1" w:rsidP="00B67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AB6" w:rsidRPr="007B2E25" w:rsidRDefault="00973AB6" w:rsidP="00B67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>З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А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П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О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В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Е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Д</w:t>
      </w:r>
    </w:p>
    <w:p w:rsidR="00973AB6" w:rsidRPr="00791E42" w:rsidRDefault="00AF0D21" w:rsidP="00B67B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="003032A2">
        <w:rPr>
          <w:rFonts w:ascii="Times New Roman" w:hAnsi="Times New Roman" w:cs="Times New Roman"/>
          <w:sz w:val="32"/>
          <w:szCs w:val="32"/>
        </w:rPr>
        <w:t>РД-375</w:t>
      </w:r>
    </w:p>
    <w:p w:rsidR="00BC2000" w:rsidRDefault="00973AB6" w:rsidP="009B51B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гр.</w:t>
      </w:r>
      <w:r w:rsidR="003032A2">
        <w:rPr>
          <w:rFonts w:ascii="Times New Roman" w:hAnsi="Times New Roman" w:cs="Times New Roman"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sz w:val="32"/>
          <w:szCs w:val="32"/>
        </w:rPr>
        <w:t>Рудозем</w:t>
      </w:r>
      <w:r w:rsidR="003032A2">
        <w:rPr>
          <w:rFonts w:ascii="Times New Roman" w:hAnsi="Times New Roman" w:cs="Times New Roman"/>
          <w:sz w:val="32"/>
          <w:szCs w:val="32"/>
        </w:rPr>
        <w:t xml:space="preserve"> 04.11</w:t>
      </w:r>
      <w:r w:rsidR="008E3927">
        <w:rPr>
          <w:rFonts w:ascii="Times New Roman" w:hAnsi="Times New Roman" w:cs="Times New Roman"/>
          <w:sz w:val="32"/>
          <w:szCs w:val="32"/>
        </w:rPr>
        <w:t>.</w:t>
      </w:r>
      <w:r w:rsidR="00E46CE3">
        <w:rPr>
          <w:rFonts w:ascii="Times New Roman" w:hAnsi="Times New Roman" w:cs="Times New Roman"/>
          <w:sz w:val="32"/>
          <w:szCs w:val="32"/>
        </w:rPr>
        <w:t>2022</w:t>
      </w:r>
      <w:r w:rsidRPr="007B2E25">
        <w:rPr>
          <w:rFonts w:ascii="Times New Roman" w:hAnsi="Times New Roman" w:cs="Times New Roman"/>
          <w:sz w:val="32"/>
          <w:szCs w:val="32"/>
        </w:rPr>
        <w:t>г.</w:t>
      </w:r>
    </w:p>
    <w:p w:rsidR="009B51B1" w:rsidRPr="007B2E25" w:rsidRDefault="009B51B1" w:rsidP="009B51B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5F31" w:rsidRPr="00075F31" w:rsidRDefault="00BC2000" w:rsidP="009B51B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726C6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77258" w:rsidRPr="00075F31">
        <w:rPr>
          <w:rFonts w:ascii="Times New Roman" w:hAnsi="Times New Roman" w:cs="Times New Roman"/>
          <w:sz w:val="24"/>
          <w:szCs w:val="24"/>
        </w:rPr>
        <w:t xml:space="preserve">       Със заявление №УТ-2</w:t>
      </w:r>
      <w:r w:rsidR="00EF676B" w:rsidRPr="00075F31">
        <w:rPr>
          <w:rFonts w:ascii="Times New Roman" w:hAnsi="Times New Roman" w:cs="Times New Roman"/>
          <w:sz w:val="24"/>
          <w:szCs w:val="24"/>
        </w:rPr>
        <w:t>1</w:t>
      </w:r>
      <w:r w:rsidR="00677258" w:rsidRPr="00075F31">
        <w:rPr>
          <w:rFonts w:ascii="Times New Roman" w:hAnsi="Times New Roman" w:cs="Times New Roman"/>
          <w:sz w:val="24"/>
          <w:szCs w:val="24"/>
        </w:rPr>
        <w:t>17</w:t>
      </w:r>
      <w:r w:rsidR="00EF676B" w:rsidRPr="00075F31">
        <w:rPr>
          <w:rFonts w:ascii="Times New Roman" w:hAnsi="Times New Roman" w:cs="Times New Roman"/>
          <w:sz w:val="24"/>
          <w:szCs w:val="24"/>
        </w:rPr>
        <w:t>-</w:t>
      </w:r>
      <w:r w:rsidR="00075F31" w:rsidRPr="00075F31">
        <w:rPr>
          <w:rFonts w:ascii="Times New Roman" w:hAnsi="Times New Roman" w:cs="Times New Roman"/>
          <w:sz w:val="24"/>
          <w:szCs w:val="24"/>
        </w:rPr>
        <w:t>27</w:t>
      </w:r>
      <w:r w:rsidR="00EF676B" w:rsidRPr="00075F31">
        <w:rPr>
          <w:rFonts w:ascii="Times New Roman" w:hAnsi="Times New Roman" w:cs="Times New Roman"/>
          <w:sz w:val="24"/>
          <w:szCs w:val="24"/>
        </w:rPr>
        <w:t>/</w:t>
      </w:r>
      <w:r w:rsidR="00075F31" w:rsidRPr="00075F31">
        <w:rPr>
          <w:rFonts w:ascii="Times New Roman" w:hAnsi="Times New Roman" w:cs="Times New Roman"/>
          <w:sz w:val="24"/>
          <w:szCs w:val="24"/>
        </w:rPr>
        <w:t>03</w:t>
      </w:r>
      <w:r w:rsidR="00EF676B" w:rsidRPr="00075F31">
        <w:rPr>
          <w:rFonts w:ascii="Times New Roman" w:hAnsi="Times New Roman" w:cs="Times New Roman"/>
          <w:sz w:val="24"/>
          <w:szCs w:val="24"/>
        </w:rPr>
        <w:t>.</w:t>
      </w:r>
      <w:r w:rsidR="00677258" w:rsidRPr="00075F31">
        <w:rPr>
          <w:rFonts w:ascii="Times New Roman" w:hAnsi="Times New Roman" w:cs="Times New Roman"/>
          <w:sz w:val="24"/>
          <w:szCs w:val="24"/>
        </w:rPr>
        <w:t>1</w:t>
      </w:r>
      <w:r w:rsidR="00075F31" w:rsidRPr="00075F31">
        <w:rPr>
          <w:rFonts w:ascii="Times New Roman" w:hAnsi="Times New Roman" w:cs="Times New Roman"/>
          <w:sz w:val="24"/>
          <w:szCs w:val="24"/>
        </w:rPr>
        <w:t>1</w:t>
      </w:r>
      <w:r w:rsidR="000726C6" w:rsidRPr="00075F31">
        <w:rPr>
          <w:rFonts w:ascii="Times New Roman" w:hAnsi="Times New Roman" w:cs="Times New Roman"/>
          <w:sz w:val="24"/>
          <w:szCs w:val="24"/>
        </w:rPr>
        <w:t xml:space="preserve">.2022г., </w:t>
      </w:r>
      <w:r w:rsidR="00EF676B" w:rsidRPr="00075F31">
        <w:rPr>
          <w:rFonts w:ascii="Times New Roman" w:hAnsi="Times New Roman" w:cs="Times New Roman"/>
          <w:sz w:val="24"/>
          <w:szCs w:val="24"/>
        </w:rPr>
        <w:t>с възложител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„РУДМЕТАЛ“ АД е поискано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разрешение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на Подробен устройствен план 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75F31" w:rsidRPr="00075F31">
        <w:rPr>
          <w:rFonts w:ascii="Times New Roman" w:hAnsi="Times New Roman" w:cs="Times New Roman"/>
          <w:sz w:val="24"/>
          <w:szCs w:val="24"/>
        </w:rPr>
        <w:t>ПУП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-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регулация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</w:rPr>
        <w:t xml:space="preserve"> и застрояване 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75F31" w:rsidRPr="00075F31">
        <w:rPr>
          <w:rFonts w:ascii="Times New Roman" w:hAnsi="Times New Roman" w:cs="Times New Roman"/>
          <w:sz w:val="24"/>
          <w:szCs w:val="24"/>
        </w:rPr>
        <w:t>ПРЗ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имот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</w:rPr>
        <w:t xml:space="preserve"> с идентификатор 63207.504.226 за който е отреден УПИ 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в кв.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075F31" w:rsidRPr="00075F31">
        <w:rPr>
          <w:rFonts w:ascii="Times New Roman" w:hAnsi="Times New Roman" w:cs="Times New Roman"/>
          <w:sz w:val="24"/>
          <w:szCs w:val="24"/>
        </w:rPr>
        <w:t xml:space="preserve"> плана на гр.</w:t>
      </w:r>
      <w:r w:rsidR="007A6D94">
        <w:rPr>
          <w:rFonts w:ascii="Times New Roman" w:hAnsi="Times New Roman" w:cs="Times New Roman"/>
          <w:sz w:val="24"/>
          <w:szCs w:val="24"/>
        </w:rPr>
        <w:t xml:space="preserve"> </w:t>
      </w:r>
      <w:r w:rsidR="00075F31" w:rsidRPr="00075F31">
        <w:rPr>
          <w:rFonts w:ascii="Times New Roman" w:hAnsi="Times New Roman" w:cs="Times New Roman"/>
          <w:sz w:val="24"/>
          <w:szCs w:val="24"/>
        </w:rPr>
        <w:t>Рудозем, общ.</w:t>
      </w:r>
      <w:r w:rsidR="007A6D94">
        <w:rPr>
          <w:rFonts w:ascii="Times New Roman" w:hAnsi="Times New Roman" w:cs="Times New Roman"/>
          <w:sz w:val="24"/>
          <w:szCs w:val="24"/>
        </w:rPr>
        <w:t xml:space="preserve"> </w:t>
      </w:r>
      <w:r w:rsidR="00075F31" w:rsidRPr="00075F31">
        <w:rPr>
          <w:rFonts w:ascii="Times New Roman" w:hAnsi="Times New Roman" w:cs="Times New Roman"/>
          <w:sz w:val="24"/>
          <w:szCs w:val="24"/>
        </w:rPr>
        <w:t>Рудозем.</w:t>
      </w:r>
    </w:p>
    <w:p w:rsidR="00A957CB" w:rsidRPr="00075F31" w:rsidRDefault="00A957CB" w:rsidP="009B51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1021" w:rsidRPr="000726C6" w:rsidRDefault="00BC2000" w:rsidP="009B51B1">
      <w:pPr>
        <w:pStyle w:val="NoSpacing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67BA4" w:rsidRPr="000726C6">
        <w:rPr>
          <w:rFonts w:ascii="Times New Roman" w:hAnsi="Times New Roman" w:cs="Times New Roman"/>
          <w:sz w:val="24"/>
          <w:szCs w:val="24"/>
        </w:rPr>
        <w:t xml:space="preserve">   </w:t>
      </w:r>
      <w:r w:rsidR="002F6450" w:rsidRPr="000726C6">
        <w:rPr>
          <w:rFonts w:ascii="Times New Roman" w:hAnsi="Times New Roman" w:cs="Times New Roman"/>
          <w:sz w:val="24"/>
          <w:szCs w:val="24"/>
        </w:rPr>
        <w:t>Към преписката са приложени</w:t>
      </w:r>
      <w:r w:rsidR="00001021" w:rsidRPr="000726C6">
        <w:rPr>
          <w:rFonts w:ascii="Times New Roman" w:hAnsi="Times New Roman" w:cs="Times New Roman"/>
          <w:sz w:val="24"/>
          <w:szCs w:val="24"/>
        </w:rPr>
        <w:t>:</w:t>
      </w:r>
      <w:r w:rsidR="00F204D0" w:rsidRPr="000726C6">
        <w:rPr>
          <w:rFonts w:ascii="Times New Roman" w:hAnsi="Times New Roman" w:cs="Times New Roman"/>
          <w:sz w:val="24"/>
          <w:szCs w:val="24"/>
        </w:rPr>
        <w:t xml:space="preserve"> предложение за изменението на </w:t>
      </w:r>
      <w:r w:rsidR="00955ED9" w:rsidRPr="000726C6">
        <w:rPr>
          <w:rFonts w:ascii="Times New Roman" w:hAnsi="Times New Roman" w:cs="Times New Roman"/>
          <w:sz w:val="24"/>
          <w:szCs w:val="24"/>
        </w:rPr>
        <w:t>ПУП</w:t>
      </w:r>
      <w:r w:rsidR="00291040" w:rsidRPr="000726C6">
        <w:rPr>
          <w:rFonts w:ascii="Times New Roman" w:hAnsi="Times New Roman" w:cs="Times New Roman"/>
          <w:sz w:val="24"/>
          <w:szCs w:val="24"/>
        </w:rPr>
        <w:t>, с</w:t>
      </w:r>
      <w:r w:rsidR="003B1977" w:rsidRPr="000726C6">
        <w:rPr>
          <w:rFonts w:ascii="Times New Roman" w:hAnsi="Times New Roman" w:cs="Times New Roman"/>
          <w:sz w:val="24"/>
          <w:szCs w:val="24"/>
        </w:rPr>
        <w:t>тановище по чл. 135, ал.4, т.1 от ЗУТ на Гла</w:t>
      </w:r>
      <w:r w:rsidR="00F9393A" w:rsidRPr="000726C6">
        <w:rPr>
          <w:rFonts w:ascii="Times New Roman" w:hAnsi="Times New Roman" w:cs="Times New Roman"/>
          <w:sz w:val="24"/>
          <w:szCs w:val="24"/>
        </w:rPr>
        <w:t>в</w:t>
      </w:r>
      <w:r w:rsidR="00D6045B" w:rsidRPr="000726C6">
        <w:rPr>
          <w:rFonts w:ascii="Times New Roman" w:hAnsi="Times New Roman" w:cs="Times New Roman"/>
          <w:sz w:val="24"/>
          <w:szCs w:val="24"/>
        </w:rPr>
        <w:t>ния а</w:t>
      </w:r>
      <w:r w:rsidR="003051A3" w:rsidRPr="000726C6">
        <w:rPr>
          <w:rFonts w:ascii="Times New Roman" w:hAnsi="Times New Roman" w:cs="Times New Roman"/>
          <w:sz w:val="24"/>
          <w:szCs w:val="24"/>
        </w:rPr>
        <w:t>рхитект на Общин</w:t>
      </w:r>
      <w:r w:rsidR="00C73833">
        <w:rPr>
          <w:rFonts w:ascii="Times New Roman" w:hAnsi="Times New Roman" w:cs="Times New Roman"/>
          <w:sz w:val="24"/>
          <w:szCs w:val="24"/>
        </w:rPr>
        <w:t>а Рудозем, техническо задание.</w:t>
      </w:r>
    </w:p>
    <w:p w:rsidR="001D03FB" w:rsidRDefault="001D03FB" w:rsidP="009B51B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sz w:val="24"/>
          <w:szCs w:val="24"/>
        </w:rPr>
        <w:t xml:space="preserve">     </w:t>
      </w:r>
      <w:r w:rsidR="00B67BA4" w:rsidRPr="000726C6">
        <w:rPr>
          <w:rFonts w:ascii="Times New Roman" w:hAnsi="Times New Roman" w:cs="Times New Roman"/>
          <w:sz w:val="24"/>
          <w:szCs w:val="24"/>
        </w:rPr>
        <w:t xml:space="preserve">   </w:t>
      </w:r>
      <w:r w:rsidR="007B1060">
        <w:rPr>
          <w:rFonts w:ascii="Times New Roman" w:hAnsi="Times New Roman" w:cs="Times New Roman"/>
          <w:sz w:val="24"/>
          <w:szCs w:val="24"/>
        </w:rPr>
        <w:t>Изработеният ПУП</w:t>
      </w:r>
      <w:r w:rsidR="006B06F3">
        <w:rPr>
          <w:rFonts w:ascii="Times New Roman" w:hAnsi="Times New Roman" w:cs="Times New Roman"/>
          <w:sz w:val="24"/>
          <w:szCs w:val="24"/>
        </w:rPr>
        <w:t xml:space="preserve"> </w:t>
      </w:r>
      <w:r w:rsidR="00E83199">
        <w:rPr>
          <w:rFonts w:ascii="Times New Roman" w:hAnsi="Times New Roman" w:cs="Times New Roman"/>
          <w:sz w:val="24"/>
          <w:szCs w:val="24"/>
        </w:rPr>
        <w:t xml:space="preserve">– ПРЗ </w:t>
      </w:r>
      <w:r w:rsidR="006B06F3">
        <w:rPr>
          <w:rFonts w:ascii="Times New Roman" w:hAnsi="Times New Roman" w:cs="Times New Roman"/>
          <w:sz w:val="24"/>
          <w:szCs w:val="24"/>
        </w:rPr>
        <w:t>не</w:t>
      </w:r>
      <w:r w:rsidR="00E83199">
        <w:rPr>
          <w:rFonts w:ascii="Times New Roman" w:hAnsi="Times New Roman" w:cs="Times New Roman"/>
          <w:sz w:val="24"/>
          <w:szCs w:val="24"/>
        </w:rPr>
        <w:t xml:space="preserve"> предвижда промяна на</w:t>
      </w:r>
      <w:r w:rsidR="007B1060">
        <w:rPr>
          <w:rFonts w:ascii="Times New Roman" w:hAnsi="Times New Roman" w:cs="Times New Roman"/>
          <w:sz w:val="24"/>
          <w:szCs w:val="24"/>
        </w:rPr>
        <w:t xml:space="preserve"> уличната р</w:t>
      </w:r>
      <w:r w:rsidR="006B06F3">
        <w:rPr>
          <w:rFonts w:ascii="Times New Roman" w:hAnsi="Times New Roman" w:cs="Times New Roman"/>
          <w:sz w:val="24"/>
          <w:szCs w:val="24"/>
        </w:rPr>
        <w:t>егулация.</w:t>
      </w:r>
    </w:p>
    <w:p w:rsidR="00AA4785" w:rsidRPr="00D3350A" w:rsidRDefault="006B06F3" w:rsidP="009B51B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50A">
        <w:rPr>
          <w:rFonts w:ascii="Times New Roman" w:hAnsi="Times New Roman" w:cs="Times New Roman"/>
          <w:sz w:val="24"/>
          <w:szCs w:val="24"/>
        </w:rPr>
        <w:t xml:space="preserve">Предвижда се регулационните линии да се поставят в съответствие с имотните граници по действащата кадастрална карта и да се обособи нов УПИ за БКТП. Предназначението на УПИ </w:t>
      </w:r>
      <w:r w:rsidR="00D3350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3350A">
        <w:rPr>
          <w:rFonts w:ascii="Times New Roman" w:hAnsi="Times New Roman" w:cs="Times New Roman"/>
          <w:sz w:val="24"/>
          <w:szCs w:val="24"/>
        </w:rPr>
        <w:t xml:space="preserve"> се променя от „База за отдих“ на „За общ. ползване и ФЕЦ“. Площта на новообразуваното УПИ </w:t>
      </w:r>
      <w:r w:rsidR="00D3350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3350A">
        <w:rPr>
          <w:rFonts w:ascii="Times New Roman" w:hAnsi="Times New Roman" w:cs="Times New Roman"/>
          <w:sz w:val="24"/>
          <w:szCs w:val="24"/>
        </w:rPr>
        <w:t xml:space="preserve">, кв.2 е 10.067 кв.м. Обособява се и нов УПИ </w:t>
      </w:r>
      <w:r w:rsidR="00D3350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3350A">
        <w:rPr>
          <w:rFonts w:ascii="Times New Roman" w:hAnsi="Times New Roman" w:cs="Times New Roman"/>
          <w:sz w:val="24"/>
          <w:szCs w:val="24"/>
        </w:rPr>
        <w:t>-за БКТП с площ 71 кв.м.</w:t>
      </w:r>
    </w:p>
    <w:p w:rsidR="00630360" w:rsidRPr="000726C6" w:rsidRDefault="00B9697D" w:rsidP="009B51B1">
      <w:pPr>
        <w:pStyle w:val="NoSpacing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sz w:val="24"/>
          <w:szCs w:val="24"/>
        </w:rPr>
        <w:t xml:space="preserve">     </w:t>
      </w:r>
      <w:r w:rsidR="00B67BA4" w:rsidRPr="000726C6">
        <w:rPr>
          <w:rFonts w:ascii="Times New Roman" w:hAnsi="Times New Roman" w:cs="Times New Roman"/>
          <w:sz w:val="24"/>
          <w:szCs w:val="24"/>
        </w:rPr>
        <w:t xml:space="preserve">   </w:t>
      </w:r>
      <w:r w:rsidR="00630360" w:rsidRPr="000726C6">
        <w:rPr>
          <w:rFonts w:ascii="Times New Roman" w:hAnsi="Times New Roman" w:cs="Times New Roman"/>
          <w:sz w:val="24"/>
          <w:szCs w:val="24"/>
        </w:rPr>
        <w:t>При горната фактическа обстановка се установява от правна страна следното:</w:t>
      </w:r>
      <w:r w:rsidR="006005B4" w:rsidRPr="000726C6">
        <w:rPr>
          <w:rFonts w:ascii="Times New Roman" w:hAnsi="Times New Roman" w:cs="Times New Roman"/>
          <w:sz w:val="24"/>
          <w:szCs w:val="24"/>
        </w:rPr>
        <w:t xml:space="preserve">        Искането е направено от собствени</w:t>
      </w:r>
      <w:r w:rsidR="00C64EB8" w:rsidRPr="000726C6">
        <w:rPr>
          <w:rFonts w:ascii="Times New Roman" w:hAnsi="Times New Roman" w:cs="Times New Roman"/>
          <w:sz w:val="24"/>
          <w:szCs w:val="24"/>
        </w:rPr>
        <w:t>ците на поземлените</w:t>
      </w:r>
      <w:r w:rsidR="005A325C" w:rsidRPr="000726C6">
        <w:rPr>
          <w:rFonts w:ascii="Times New Roman" w:hAnsi="Times New Roman" w:cs="Times New Roman"/>
          <w:sz w:val="24"/>
          <w:szCs w:val="24"/>
        </w:rPr>
        <w:t xml:space="preserve"> имоти</w:t>
      </w:r>
      <w:r w:rsidR="006005B4" w:rsidRPr="000726C6">
        <w:rPr>
          <w:rFonts w:ascii="Times New Roman" w:hAnsi="Times New Roman" w:cs="Times New Roman"/>
          <w:sz w:val="24"/>
          <w:szCs w:val="24"/>
        </w:rPr>
        <w:t>, явяващ</w:t>
      </w:r>
      <w:r w:rsidR="005A325C" w:rsidRPr="000726C6">
        <w:rPr>
          <w:rFonts w:ascii="Times New Roman" w:hAnsi="Times New Roman" w:cs="Times New Roman"/>
          <w:sz w:val="24"/>
          <w:szCs w:val="24"/>
        </w:rPr>
        <w:t>и</w:t>
      </w:r>
      <w:r w:rsidR="006005B4" w:rsidRPr="000726C6">
        <w:rPr>
          <w:rFonts w:ascii="Times New Roman" w:hAnsi="Times New Roman" w:cs="Times New Roman"/>
          <w:sz w:val="24"/>
          <w:szCs w:val="24"/>
        </w:rPr>
        <w:t xml:space="preserve"> се на това основание</w:t>
      </w:r>
      <w:r w:rsidR="005A325C" w:rsidRPr="000726C6">
        <w:rPr>
          <w:rFonts w:ascii="Times New Roman" w:hAnsi="Times New Roman" w:cs="Times New Roman"/>
          <w:sz w:val="24"/>
          <w:szCs w:val="24"/>
        </w:rPr>
        <w:t xml:space="preserve"> заинтересувани лица</w:t>
      </w:r>
      <w:r w:rsidR="006005B4" w:rsidRPr="000726C6">
        <w:rPr>
          <w:rFonts w:ascii="Times New Roman" w:hAnsi="Times New Roman" w:cs="Times New Roman"/>
          <w:sz w:val="24"/>
          <w:szCs w:val="24"/>
        </w:rPr>
        <w:t xml:space="preserve"> по смисъла на чл.131, ал.</w:t>
      </w:r>
      <w:r w:rsidR="00D915F5" w:rsidRPr="000726C6">
        <w:rPr>
          <w:rFonts w:ascii="Times New Roman" w:hAnsi="Times New Roman" w:cs="Times New Roman"/>
          <w:sz w:val="24"/>
          <w:szCs w:val="24"/>
        </w:rPr>
        <w:t>1</w:t>
      </w:r>
      <w:r w:rsidR="006005B4" w:rsidRPr="000726C6">
        <w:rPr>
          <w:rFonts w:ascii="Times New Roman" w:hAnsi="Times New Roman" w:cs="Times New Roman"/>
          <w:sz w:val="24"/>
          <w:szCs w:val="24"/>
        </w:rPr>
        <w:t xml:space="preserve"> от ЗУТ. Приложено е предложение за изм</w:t>
      </w:r>
      <w:r w:rsidR="00D915F5" w:rsidRPr="000726C6">
        <w:rPr>
          <w:rFonts w:ascii="Times New Roman" w:hAnsi="Times New Roman" w:cs="Times New Roman"/>
          <w:sz w:val="24"/>
          <w:szCs w:val="24"/>
        </w:rPr>
        <w:t>енението на плана за регулация</w:t>
      </w:r>
      <w:r w:rsidR="00E023CE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D915F5" w:rsidRPr="000726C6">
        <w:rPr>
          <w:rFonts w:ascii="Times New Roman" w:hAnsi="Times New Roman" w:cs="Times New Roman"/>
          <w:sz w:val="24"/>
          <w:szCs w:val="24"/>
        </w:rPr>
        <w:t>.</w:t>
      </w:r>
    </w:p>
    <w:p w:rsidR="00046990" w:rsidRPr="000726C6" w:rsidRDefault="00630360" w:rsidP="009B51B1">
      <w:pPr>
        <w:pStyle w:val="NoSpacing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sz w:val="24"/>
          <w:szCs w:val="24"/>
        </w:rPr>
        <w:t xml:space="preserve">  </w:t>
      </w:r>
      <w:r w:rsidR="00B353F5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B67BA4" w:rsidRPr="000726C6">
        <w:rPr>
          <w:rFonts w:ascii="Times New Roman" w:hAnsi="Times New Roman" w:cs="Times New Roman"/>
          <w:sz w:val="24"/>
          <w:szCs w:val="24"/>
        </w:rPr>
        <w:t xml:space="preserve">    </w:t>
      </w:r>
      <w:r w:rsidR="00FF3996" w:rsidRPr="000726C6">
        <w:rPr>
          <w:rFonts w:ascii="Times New Roman" w:hAnsi="Times New Roman" w:cs="Times New Roman"/>
          <w:sz w:val="24"/>
          <w:szCs w:val="24"/>
        </w:rPr>
        <w:t xml:space="preserve">Спазена е  разпоредбата на </w:t>
      </w:r>
      <w:r w:rsidR="005A325C" w:rsidRPr="000726C6">
        <w:rPr>
          <w:rFonts w:ascii="Times New Roman" w:hAnsi="Times New Roman" w:cs="Times New Roman"/>
          <w:sz w:val="24"/>
          <w:szCs w:val="24"/>
        </w:rPr>
        <w:t>чл.135, ал.2 от ЗУТ която гласи</w:t>
      </w:r>
      <w:r w:rsidR="00FF3996" w:rsidRPr="000726C6">
        <w:rPr>
          <w:rFonts w:ascii="Times New Roman" w:hAnsi="Times New Roman" w:cs="Times New Roman"/>
          <w:sz w:val="24"/>
          <w:szCs w:val="24"/>
        </w:rPr>
        <w:t>,</w:t>
      </w:r>
      <w:r w:rsidR="005A325C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FF3996" w:rsidRPr="000726C6">
        <w:rPr>
          <w:rFonts w:ascii="Times New Roman" w:hAnsi="Times New Roman" w:cs="Times New Roman"/>
          <w:sz w:val="24"/>
          <w:szCs w:val="24"/>
        </w:rPr>
        <w:t xml:space="preserve">че когато искането е за изменение </w:t>
      </w:r>
      <w:r w:rsidR="005C4946" w:rsidRPr="000726C6">
        <w:rPr>
          <w:rFonts w:ascii="Times New Roman" w:hAnsi="Times New Roman" w:cs="Times New Roman"/>
          <w:sz w:val="24"/>
          <w:szCs w:val="24"/>
        </w:rPr>
        <w:t xml:space="preserve">на подробен </w:t>
      </w:r>
      <w:r w:rsidR="00FF3996" w:rsidRPr="000726C6">
        <w:rPr>
          <w:rFonts w:ascii="Times New Roman" w:hAnsi="Times New Roman" w:cs="Times New Roman"/>
          <w:sz w:val="24"/>
          <w:szCs w:val="24"/>
        </w:rPr>
        <w:t>устройствен план, към заявлението се прилага скица с предложение за изменението му.</w:t>
      </w:r>
    </w:p>
    <w:p w:rsidR="00200503" w:rsidRPr="0021741B" w:rsidRDefault="00FF07A6" w:rsidP="009B51B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sz w:val="24"/>
          <w:szCs w:val="24"/>
        </w:rPr>
        <w:t xml:space="preserve">    </w:t>
      </w:r>
      <w:r w:rsidR="00B67BA4" w:rsidRPr="000726C6">
        <w:rPr>
          <w:rFonts w:ascii="Times New Roman" w:hAnsi="Times New Roman" w:cs="Times New Roman"/>
          <w:sz w:val="24"/>
          <w:szCs w:val="24"/>
        </w:rPr>
        <w:t xml:space="preserve">    </w:t>
      </w:r>
      <w:r w:rsidRPr="000726C6">
        <w:rPr>
          <w:rFonts w:ascii="Times New Roman" w:hAnsi="Times New Roman" w:cs="Times New Roman"/>
          <w:sz w:val="24"/>
          <w:szCs w:val="24"/>
        </w:rPr>
        <w:t xml:space="preserve">Изготвено е </w:t>
      </w:r>
      <w:r w:rsidR="00200503" w:rsidRPr="000726C6">
        <w:rPr>
          <w:rFonts w:ascii="Times New Roman" w:hAnsi="Times New Roman" w:cs="Times New Roman"/>
          <w:sz w:val="24"/>
          <w:szCs w:val="24"/>
        </w:rPr>
        <w:t>становище на Главния архитект на Община Рудозем</w:t>
      </w:r>
      <w:r w:rsidR="006B2769" w:rsidRPr="000726C6">
        <w:rPr>
          <w:rFonts w:ascii="Times New Roman" w:hAnsi="Times New Roman" w:cs="Times New Roman"/>
          <w:sz w:val="24"/>
          <w:szCs w:val="24"/>
        </w:rPr>
        <w:t>,</w:t>
      </w:r>
      <w:r w:rsidR="00200503" w:rsidRPr="000726C6">
        <w:rPr>
          <w:rFonts w:ascii="Times New Roman" w:hAnsi="Times New Roman" w:cs="Times New Roman"/>
          <w:sz w:val="24"/>
          <w:szCs w:val="24"/>
        </w:rPr>
        <w:t xml:space="preserve"> съобразно чл.135, ал.4, т.1 от ЗУТ</w:t>
      </w:r>
      <w:r w:rsidR="007672C5" w:rsidRPr="000726C6">
        <w:rPr>
          <w:rFonts w:ascii="Times New Roman" w:hAnsi="Times New Roman" w:cs="Times New Roman"/>
          <w:sz w:val="24"/>
          <w:szCs w:val="24"/>
        </w:rPr>
        <w:t>. Експертнот</w:t>
      </w:r>
      <w:r w:rsidR="006B2769" w:rsidRPr="000726C6">
        <w:rPr>
          <w:rFonts w:ascii="Times New Roman" w:hAnsi="Times New Roman" w:cs="Times New Roman"/>
          <w:sz w:val="24"/>
          <w:szCs w:val="24"/>
        </w:rPr>
        <w:t>о становище на Главния архитект</w:t>
      </w:r>
      <w:r w:rsidR="007672C5" w:rsidRPr="000726C6">
        <w:rPr>
          <w:rFonts w:ascii="Times New Roman" w:hAnsi="Times New Roman" w:cs="Times New Roman"/>
          <w:sz w:val="24"/>
          <w:szCs w:val="24"/>
        </w:rPr>
        <w:t xml:space="preserve"> е неизменна част</w:t>
      </w:r>
      <w:r w:rsidR="00EB4DBE" w:rsidRPr="000726C6">
        <w:rPr>
          <w:rFonts w:ascii="Times New Roman" w:hAnsi="Times New Roman" w:cs="Times New Roman"/>
          <w:sz w:val="24"/>
          <w:szCs w:val="24"/>
        </w:rPr>
        <w:t xml:space="preserve"> от административната процедура и се взема </w:t>
      </w:r>
      <w:r w:rsidR="007672C5" w:rsidRPr="000726C6">
        <w:rPr>
          <w:rFonts w:ascii="Times New Roman" w:hAnsi="Times New Roman" w:cs="Times New Roman"/>
          <w:sz w:val="24"/>
          <w:szCs w:val="24"/>
        </w:rPr>
        <w:t>задължително преди произнасянето на административния орган</w:t>
      </w:r>
      <w:r w:rsidR="006B2769" w:rsidRPr="000726C6">
        <w:rPr>
          <w:rFonts w:ascii="Times New Roman" w:hAnsi="Times New Roman" w:cs="Times New Roman"/>
          <w:sz w:val="24"/>
          <w:szCs w:val="24"/>
        </w:rPr>
        <w:t xml:space="preserve"> по чл.135, ал.1 от ЗУТ</w:t>
      </w:r>
      <w:r w:rsidR="00000A93" w:rsidRPr="000726C6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7672C5" w:rsidRPr="000726C6">
        <w:rPr>
          <w:rFonts w:ascii="Times New Roman" w:hAnsi="Times New Roman" w:cs="Times New Roman"/>
          <w:sz w:val="24"/>
          <w:szCs w:val="24"/>
        </w:rPr>
        <w:t xml:space="preserve"> кмета на общината</w:t>
      </w:r>
      <w:r w:rsidR="006B2769" w:rsidRPr="000726C6">
        <w:rPr>
          <w:rFonts w:ascii="Times New Roman" w:hAnsi="Times New Roman" w:cs="Times New Roman"/>
          <w:sz w:val="24"/>
          <w:szCs w:val="24"/>
        </w:rPr>
        <w:t>.</w:t>
      </w:r>
      <w:r w:rsidR="007672C5" w:rsidRPr="00072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B4" w:rsidRPr="0021741B" w:rsidRDefault="007672C5" w:rsidP="009B51B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sz w:val="24"/>
          <w:szCs w:val="24"/>
        </w:rPr>
        <w:t xml:space="preserve">  </w:t>
      </w:r>
      <w:r w:rsidR="003F71B1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B67BA4" w:rsidRPr="000726C6">
        <w:rPr>
          <w:rFonts w:ascii="Times New Roman" w:hAnsi="Times New Roman" w:cs="Times New Roman"/>
          <w:sz w:val="24"/>
          <w:szCs w:val="24"/>
        </w:rPr>
        <w:t xml:space="preserve">     </w:t>
      </w:r>
      <w:r w:rsidR="00200503" w:rsidRPr="000726C6">
        <w:rPr>
          <w:rFonts w:ascii="Times New Roman" w:hAnsi="Times New Roman" w:cs="Times New Roman"/>
          <w:sz w:val="24"/>
          <w:szCs w:val="24"/>
        </w:rPr>
        <w:t>С оглед на гореизложените мотиви,</w:t>
      </w:r>
      <w:r w:rsidR="00CA7477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200503" w:rsidRPr="000726C6">
        <w:rPr>
          <w:rFonts w:ascii="Times New Roman" w:hAnsi="Times New Roman" w:cs="Times New Roman"/>
          <w:sz w:val="24"/>
          <w:szCs w:val="24"/>
        </w:rPr>
        <w:t>събраните в административното производство доказателства</w:t>
      </w:r>
      <w:r w:rsidR="007A01E1" w:rsidRPr="000726C6">
        <w:rPr>
          <w:rFonts w:ascii="Times New Roman" w:hAnsi="Times New Roman" w:cs="Times New Roman"/>
          <w:sz w:val="24"/>
          <w:szCs w:val="24"/>
        </w:rPr>
        <w:t>,</w:t>
      </w:r>
      <w:r w:rsidR="00791E42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7A01E1" w:rsidRPr="000726C6">
        <w:rPr>
          <w:rFonts w:ascii="Times New Roman" w:hAnsi="Times New Roman" w:cs="Times New Roman"/>
          <w:sz w:val="24"/>
          <w:szCs w:val="24"/>
        </w:rPr>
        <w:t>предвид становището на Главния архитект</w:t>
      </w:r>
      <w:r w:rsidR="00200503" w:rsidRPr="000726C6"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="001E6F92" w:rsidRPr="000726C6">
        <w:rPr>
          <w:rFonts w:ascii="Times New Roman" w:hAnsi="Times New Roman" w:cs="Times New Roman"/>
          <w:sz w:val="24"/>
          <w:szCs w:val="24"/>
        </w:rPr>
        <w:t>чл.44,</w:t>
      </w:r>
      <w:r w:rsidR="00CE2D7B" w:rsidRPr="000726C6">
        <w:rPr>
          <w:rFonts w:ascii="Times New Roman" w:hAnsi="Times New Roman" w:cs="Times New Roman"/>
          <w:sz w:val="24"/>
          <w:szCs w:val="24"/>
        </w:rPr>
        <w:t xml:space="preserve"> ал.1,т.13 от ЗМСМА,</w:t>
      </w:r>
      <w:r w:rsidR="008D3684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CE2D7B" w:rsidRPr="000726C6">
        <w:rPr>
          <w:rFonts w:ascii="Times New Roman" w:hAnsi="Times New Roman" w:cs="Times New Roman"/>
          <w:sz w:val="24"/>
          <w:szCs w:val="24"/>
        </w:rPr>
        <w:t xml:space="preserve">чл.135, </w:t>
      </w:r>
      <w:r w:rsidR="00C1549B" w:rsidRPr="000726C6">
        <w:rPr>
          <w:rFonts w:ascii="Times New Roman" w:hAnsi="Times New Roman" w:cs="Times New Roman"/>
          <w:sz w:val="24"/>
          <w:szCs w:val="24"/>
        </w:rPr>
        <w:t>ал.3</w:t>
      </w:r>
      <w:r w:rsidR="000447D7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5A325C" w:rsidRPr="000726C6">
        <w:rPr>
          <w:rFonts w:ascii="Times New Roman" w:hAnsi="Times New Roman" w:cs="Times New Roman"/>
          <w:sz w:val="24"/>
          <w:szCs w:val="24"/>
        </w:rPr>
        <w:t>във връзка с</w:t>
      </w:r>
      <w:r w:rsidR="000447D7" w:rsidRPr="000726C6">
        <w:rPr>
          <w:rFonts w:ascii="Times New Roman" w:hAnsi="Times New Roman" w:cs="Times New Roman"/>
          <w:sz w:val="24"/>
          <w:szCs w:val="24"/>
        </w:rPr>
        <w:t xml:space="preserve"> чл.134, ал.2, т.6</w:t>
      </w:r>
      <w:r w:rsidR="001E6F92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B9697D" w:rsidRPr="000726C6">
        <w:rPr>
          <w:rFonts w:ascii="Times New Roman" w:hAnsi="Times New Roman" w:cs="Times New Roman"/>
          <w:sz w:val="24"/>
          <w:szCs w:val="24"/>
        </w:rPr>
        <w:t xml:space="preserve"> </w:t>
      </w:r>
      <w:r w:rsidR="001E6F92" w:rsidRPr="000726C6">
        <w:rPr>
          <w:rFonts w:ascii="Times New Roman" w:hAnsi="Times New Roman" w:cs="Times New Roman"/>
          <w:sz w:val="24"/>
          <w:szCs w:val="24"/>
        </w:rPr>
        <w:t>от ЗУТ</w:t>
      </w:r>
      <w:r w:rsidR="0013675A" w:rsidRPr="00072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94" w:rsidRDefault="007A6D94" w:rsidP="009B51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B4" w:rsidRPr="0021741B" w:rsidRDefault="007052F0" w:rsidP="009B51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6C6">
        <w:rPr>
          <w:rFonts w:ascii="Times New Roman" w:hAnsi="Times New Roman" w:cs="Times New Roman"/>
          <w:b/>
          <w:sz w:val="24"/>
          <w:szCs w:val="24"/>
        </w:rPr>
        <w:t>ДОПУСКАМ</w:t>
      </w:r>
      <w:r w:rsidR="00630360" w:rsidRPr="000726C6">
        <w:rPr>
          <w:rFonts w:ascii="Times New Roman" w:hAnsi="Times New Roman" w:cs="Times New Roman"/>
          <w:b/>
          <w:sz w:val="24"/>
          <w:szCs w:val="24"/>
        </w:rPr>
        <w:t>:</w:t>
      </w:r>
    </w:p>
    <w:p w:rsidR="00075F31" w:rsidRPr="00075F31" w:rsidRDefault="00B67BA4" w:rsidP="009B51B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1B1" w:rsidRPr="000726C6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1E6F92" w:rsidRPr="000726C6">
        <w:rPr>
          <w:rFonts w:ascii="Times New Roman" w:hAnsi="Times New Roman" w:cs="Times New Roman"/>
          <w:sz w:val="24"/>
          <w:szCs w:val="24"/>
        </w:rPr>
        <w:t>зработване</w:t>
      </w:r>
      <w:r w:rsidR="00D23F7D" w:rsidRPr="000726C6">
        <w:rPr>
          <w:rFonts w:ascii="Times New Roman" w:hAnsi="Times New Roman" w:cs="Times New Roman"/>
          <w:sz w:val="24"/>
          <w:szCs w:val="24"/>
        </w:rPr>
        <w:t>то</w:t>
      </w:r>
      <w:r w:rsidR="00DD7185" w:rsidRPr="000726C6">
        <w:rPr>
          <w:rFonts w:ascii="Times New Roman" w:hAnsi="Times New Roman" w:cs="Times New Roman"/>
          <w:sz w:val="24"/>
          <w:szCs w:val="24"/>
        </w:rPr>
        <w:t xml:space="preserve"> на проект за </w:t>
      </w:r>
      <w:r w:rsidR="00791E42" w:rsidRPr="000726C6">
        <w:rPr>
          <w:rFonts w:ascii="Times New Roman" w:hAnsi="Times New Roman" w:cs="Times New Roman"/>
          <w:sz w:val="24"/>
          <w:szCs w:val="24"/>
        </w:rPr>
        <w:t>изменение на</w:t>
      </w:r>
      <w:r w:rsidR="006B06F3" w:rsidRPr="0080006D">
        <w:rPr>
          <w:rFonts w:ascii="Times New Roman" w:hAnsi="Times New Roman" w:cs="Times New Roman"/>
          <w:sz w:val="24"/>
          <w:szCs w:val="24"/>
        </w:rPr>
        <w:t xml:space="preserve"> 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Подробен устройствен план 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75F31" w:rsidRPr="00075F31">
        <w:rPr>
          <w:rFonts w:ascii="Times New Roman" w:hAnsi="Times New Roman" w:cs="Times New Roman"/>
          <w:sz w:val="24"/>
          <w:szCs w:val="24"/>
        </w:rPr>
        <w:t>ПУП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-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регулация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</w:rPr>
        <w:t xml:space="preserve"> и застрояване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75F31" w:rsidRPr="00075F31">
        <w:rPr>
          <w:rFonts w:ascii="Times New Roman" w:hAnsi="Times New Roman" w:cs="Times New Roman"/>
          <w:sz w:val="24"/>
          <w:szCs w:val="24"/>
        </w:rPr>
        <w:t>ПРЗ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имот</w:t>
      </w:r>
      <w:proofErr w:type="spellEnd"/>
      <w:r w:rsidR="00075F31" w:rsidRPr="00075F31">
        <w:rPr>
          <w:rFonts w:ascii="Times New Roman" w:hAnsi="Times New Roman" w:cs="Times New Roman"/>
          <w:sz w:val="24"/>
          <w:szCs w:val="24"/>
        </w:rPr>
        <w:t xml:space="preserve"> с идентификатор 63207.504.226</w:t>
      </w:r>
      <w:r w:rsidR="007A6D94">
        <w:rPr>
          <w:rFonts w:ascii="Times New Roman" w:hAnsi="Times New Roman" w:cs="Times New Roman"/>
          <w:sz w:val="24"/>
          <w:szCs w:val="24"/>
        </w:rPr>
        <w:t>,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за който е отреден УПИ 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75F31" w:rsidRPr="00075F31">
        <w:rPr>
          <w:rFonts w:ascii="Times New Roman" w:hAnsi="Times New Roman" w:cs="Times New Roman"/>
          <w:sz w:val="24"/>
          <w:szCs w:val="24"/>
        </w:rPr>
        <w:t xml:space="preserve"> в кв.</w:t>
      </w:r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75F31" w:rsidRPr="00075F31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075F31" w:rsidRPr="00075F31">
        <w:rPr>
          <w:rFonts w:ascii="Times New Roman" w:hAnsi="Times New Roman" w:cs="Times New Roman"/>
          <w:sz w:val="24"/>
          <w:szCs w:val="24"/>
        </w:rPr>
        <w:t xml:space="preserve"> по плана на гр.Рудозем, общ.Рудозем.</w:t>
      </w:r>
    </w:p>
    <w:p w:rsidR="00B05D23" w:rsidRPr="000726C6" w:rsidRDefault="006B06F3" w:rsidP="009B51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0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FB" w:rsidRPr="0080006D" w:rsidRDefault="006B06F3" w:rsidP="009B51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42" w:rsidRPr="000726C6" w:rsidRDefault="00791E42" w:rsidP="009B51B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sz w:val="24"/>
          <w:szCs w:val="24"/>
        </w:rPr>
        <w:t>На основание чл.135, ал.7 от ЗУТ запов</w:t>
      </w:r>
      <w:r w:rsidR="00874FBE" w:rsidRPr="000726C6">
        <w:rPr>
          <w:rFonts w:ascii="Times New Roman" w:hAnsi="Times New Roman" w:cs="Times New Roman"/>
          <w:sz w:val="24"/>
          <w:szCs w:val="24"/>
        </w:rPr>
        <w:t>едта  да се съобщи на заинтересу</w:t>
      </w:r>
      <w:r w:rsidRPr="000726C6">
        <w:rPr>
          <w:rFonts w:ascii="Times New Roman" w:hAnsi="Times New Roman" w:cs="Times New Roman"/>
          <w:sz w:val="24"/>
          <w:szCs w:val="24"/>
        </w:rPr>
        <w:t xml:space="preserve">ваните лица по реда на чл.124б, ал.2 от ЗУТ. </w:t>
      </w:r>
    </w:p>
    <w:p w:rsidR="0013675A" w:rsidRPr="000726C6" w:rsidRDefault="0013675A" w:rsidP="0013675A">
      <w:pPr>
        <w:pStyle w:val="NoSpacing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237D8" w:rsidRPr="000726C6" w:rsidRDefault="005B4261" w:rsidP="00223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sz w:val="24"/>
          <w:szCs w:val="24"/>
        </w:rPr>
        <w:t>АБ</w:t>
      </w:r>
    </w:p>
    <w:p w:rsidR="00B83120" w:rsidRPr="000726C6" w:rsidRDefault="006005B4" w:rsidP="00B831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26C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B4261" w:rsidRPr="000726C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052F0" w:rsidRPr="000726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56FC4" w:rsidRPr="000726C6">
        <w:rPr>
          <w:rFonts w:ascii="Times New Roman" w:hAnsi="Times New Roman" w:cs="Times New Roman"/>
          <w:sz w:val="24"/>
          <w:szCs w:val="24"/>
        </w:rPr>
        <w:tab/>
      </w:r>
    </w:p>
    <w:p w:rsidR="00056FC4" w:rsidRPr="000726C6" w:rsidRDefault="007A6D94" w:rsidP="00056FC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sectPr w:rsidR="00056FC4" w:rsidRPr="000726C6" w:rsidSect="00D3350A">
      <w:headerReference w:type="default" r:id="rId9"/>
      <w:pgSz w:w="11906" w:h="16838"/>
      <w:pgMar w:top="284" w:right="1417" w:bottom="0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AD" w:rsidRDefault="003B67AD" w:rsidP="003B4785">
      <w:pPr>
        <w:spacing w:after="0" w:line="240" w:lineRule="auto"/>
      </w:pPr>
      <w:r>
        <w:separator/>
      </w:r>
    </w:p>
  </w:endnote>
  <w:endnote w:type="continuationSeparator" w:id="0">
    <w:p w:rsidR="003B67AD" w:rsidRDefault="003B67AD" w:rsidP="003B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AD" w:rsidRDefault="003B67AD" w:rsidP="003B4785">
      <w:pPr>
        <w:spacing w:after="0" w:line="240" w:lineRule="auto"/>
      </w:pPr>
      <w:r>
        <w:separator/>
      </w:r>
    </w:p>
  </w:footnote>
  <w:footnote w:type="continuationSeparator" w:id="0">
    <w:p w:rsidR="003B67AD" w:rsidRDefault="003B67AD" w:rsidP="003B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B1" w:rsidRDefault="009B51B1" w:rsidP="009B51B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spacing w:after="0" w:line="240" w:lineRule="auto"/>
      <w:jc w:val="center"/>
      <w:rPr>
        <w:rFonts w:ascii="Bookman Old Style" w:hAnsi="Bookman Old Style"/>
        <w:b/>
        <w:sz w:val="52"/>
        <w:szCs w:val="52"/>
      </w:rPr>
    </w:pPr>
    <w:r>
      <w:rPr>
        <w:noProof/>
        <w:lang w:eastAsia="bg-BG"/>
      </w:rPr>
      <w:drawing>
        <wp:anchor distT="0" distB="0" distL="133350" distR="118745" simplePos="0" relativeHeight="251659264" behindDoc="1" locked="0" layoutInCell="1" allowOverlap="1" wp14:anchorId="56943477" wp14:editId="0EAD9F49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3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9B51B1" w:rsidRDefault="009B51B1" w:rsidP="009B51B1">
    <w:pPr>
      <w:spacing w:after="0" w:line="240" w:lineRule="auto"/>
      <w:ind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  ОБЛАСТ СМОЛЯН</w:t>
    </w:r>
  </w:p>
  <w:p w:rsidR="009B51B1" w:rsidRDefault="009B51B1" w:rsidP="009B51B1">
    <w:pPr>
      <w:spacing w:after="0" w:line="240" w:lineRule="auto"/>
      <w:jc w:val="center"/>
    </w:pPr>
    <w:r>
      <w:rPr>
        <w:noProof/>
        <w:lang w:eastAsia="bg-BG"/>
      </w:rPr>
      <w:drawing>
        <wp:inline distT="0" distB="0" distL="0" distR="0" wp14:anchorId="35C47622" wp14:editId="4CF4BC2F">
          <wp:extent cx="5918835" cy="1371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9B51B1" w:rsidRDefault="009B51B1" w:rsidP="009B51B1">
    <w:pPr>
      <w:spacing w:after="0" w:line="240" w:lineRule="auto"/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9B51B1" w:rsidRDefault="009B51B1" w:rsidP="009B51B1">
    <w:pPr>
      <w:pBdr>
        <w:bottom w:val="single" w:sz="4" w:space="1" w:color="auto"/>
      </w:pBdr>
      <w:spacing w:after="0" w:line="240" w:lineRule="auto"/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1ACD"/>
    <w:multiLevelType w:val="hybridMultilevel"/>
    <w:tmpl w:val="355210D6"/>
    <w:lvl w:ilvl="0" w:tplc="B2B45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0D6793F"/>
    <w:multiLevelType w:val="hybridMultilevel"/>
    <w:tmpl w:val="083E95D2"/>
    <w:lvl w:ilvl="0" w:tplc="7B9685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8AB59A1"/>
    <w:multiLevelType w:val="hybridMultilevel"/>
    <w:tmpl w:val="B1EE6918"/>
    <w:lvl w:ilvl="0" w:tplc="58F64542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4706B5E"/>
    <w:multiLevelType w:val="hybridMultilevel"/>
    <w:tmpl w:val="B7C81F7E"/>
    <w:lvl w:ilvl="0" w:tplc="BDF4D428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B6"/>
    <w:rsid w:val="00000A93"/>
    <w:rsid w:val="00000BA8"/>
    <w:rsid w:val="00001021"/>
    <w:rsid w:val="000033AF"/>
    <w:rsid w:val="00012295"/>
    <w:rsid w:val="00040282"/>
    <w:rsid w:val="000447D7"/>
    <w:rsid w:val="00046990"/>
    <w:rsid w:val="00056FC4"/>
    <w:rsid w:val="000726C6"/>
    <w:rsid w:val="0007364D"/>
    <w:rsid w:val="00073E28"/>
    <w:rsid w:val="00075F31"/>
    <w:rsid w:val="000813EE"/>
    <w:rsid w:val="00085F24"/>
    <w:rsid w:val="000863D0"/>
    <w:rsid w:val="000A4C39"/>
    <w:rsid w:val="00117D9F"/>
    <w:rsid w:val="0012032C"/>
    <w:rsid w:val="00125DC8"/>
    <w:rsid w:val="00136197"/>
    <w:rsid w:val="0013675A"/>
    <w:rsid w:val="0014003B"/>
    <w:rsid w:val="0016687F"/>
    <w:rsid w:val="0018031F"/>
    <w:rsid w:val="00186EE4"/>
    <w:rsid w:val="001936FF"/>
    <w:rsid w:val="001C530C"/>
    <w:rsid w:val="001D03FB"/>
    <w:rsid w:val="001E6F92"/>
    <w:rsid w:val="001F3C4B"/>
    <w:rsid w:val="00200503"/>
    <w:rsid w:val="00213CE5"/>
    <w:rsid w:val="002146BC"/>
    <w:rsid w:val="00215179"/>
    <w:rsid w:val="0021741B"/>
    <w:rsid w:val="002237D8"/>
    <w:rsid w:val="00245FD5"/>
    <w:rsid w:val="00255B1D"/>
    <w:rsid w:val="00271DA1"/>
    <w:rsid w:val="002819B1"/>
    <w:rsid w:val="00291040"/>
    <w:rsid w:val="002A1343"/>
    <w:rsid w:val="002A1A66"/>
    <w:rsid w:val="002A58AB"/>
    <w:rsid w:val="002A603E"/>
    <w:rsid w:val="002B68B7"/>
    <w:rsid w:val="002C05B9"/>
    <w:rsid w:val="002C1702"/>
    <w:rsid w:val="002F5BBB"/>
    <w:rsid w:val="002F6450"/>
    <w:rsid w:val="003001CC"/>
    <w:rsid w:val="003032A2"/>
    <w:rsid w:val="003051A3"/>
    <w:rsid w:val="003165AC"/>
    <w:rsid w:val="00325664"/>
    <w:rsid w:val="003555C9"/>
    <w:rsid w:val="00356C92"/>
    <w:rsid w:val="0036715A"/>
    <w:rsid w:val="00374820"/>
    <w:rsid w:val="003B1977"/>
    <w:rsid w:val="003B4785"/>
    <w:rsid w:val="003B67AD"/>
    <w:rsid w:val="003E12F9"/>
    <w:rsid w:val="003E6279"/>
    <w:rsid w:val="003F71B1"/>
    <w:rsid w:val="00423D78"/>
    <w:rsid w:val="00446076"/>
    <w:rsid w:val="004560FE"/>
    <w:rsid w:val="00463B52"/>
    <w:rsid w:val="00464A22"/>
    <w:rsid w:val="00485F28"/>
    <w:rsid w:val="00496002"/>
    <w:rsid w:val="004B3C26"/>
    <w:rsid w:val="004D55C6"/>
    <w:rsid w:val="004E3169"/>
    <w:rsid w:val="005026E5"/>
    <w:rsid w:val="005147A4"/>
    <w:rsid w:val="00516349"/>
    <w:rsid w:val="00530309"/>
    <w:rsid w:val="00535BF5"/>
    <w:rsid w:val="00536EB9"/>
    <w:rsid w:val="00537C7E"/>
    <w:rsid w:val="00554A1C"/>
    <w:rsid w:val="005647E4"/>
    <w:rsid w:val="0057456A"/>
    <w:rsid w:val="00574854"/>
    <w:rsid w:val="00581C82"/>
    <w:rsid w:val="00596396"/>
    <w:rsid w:val="005975C4"/>
    <w:rsid w:val="005A325C"/>
    <w:rsid w:val="005B4261"/>
    <w:rsid w:val="005C3BD1"/>
    <w:rsid w:val="005C4946"/>
    <w:rsid w:val="005D0CAC"/>
    <w:rsid w:val="005F3347"/>
    <w:rsid w:val="006005B4"/>
    <w:rsid w:val="006033D7"/>
    <w:rsid w:val="006149EC"/>
    <w:rsid w:val="006156DD"/>
    <w:rsid w:val="00617CD5"/>
    <w:rsid w:val="00621424"/>
    <w:rsid w:val="00625C3D"/>
    <w:rsid w:val="00630360"/>
    <w:rsid w:val="00660D1F"/>
    <w:rsid w:val="0067560D"/>
    <w:rsid w:val="00677258"/>
    <w:rsid w:val="006B06F3"/>
    <w:rsid w:val="006B2769"/>
    <w:rsid w:val="006B695E"/>
    <w:rsid w:val="006C6ABF"/>
    <w:rsid w:val="007052F0"/>
    <w:rsid w:val="00713E79"/>
    <w:rsid w:val="0072342F"/>
    <w:rsid w:val="0073530D"/>
    <w:rsid w:val="007362C6"/>
    <w:rsid w:val="00753127"/>
    <w:rsid w:val="00761CDC"/>
    <w:rsid w:val="00764981"/>
    <w:rsid w:val="007672C5"/>
    <w:rsid w:val="00783647"/>
    <w:rsid w:val="00783BB3"/>
    <w:rsid w:val="00791E42"/>
    <w:rsid w:val="007A01E1"/>
    <w:rsid w:val="007A550C"/>
    <w:rsid w:val="007A6D94"/>
    <w:rsid w:val="007B1060"/>
    <w:rsid w:val="007B2E25"/>
    <w:rsid w:val="007B31CE"/>
    <w:rsid w:val="007B4E33"/>
    <w:rsid w:val="007E16BB"/>
    <w:rsid w:val="007E6A1B"/>
    <w:rsid w:val="0080006D"/>
    <w:rsid w:val="00802E93"/>
    <w:rsid w:val="008061D3"/>
    <w:rsid w:val="00812D75"/>
    <w:rsid w:val="008162EB"/>
    <w:rsid w:val="00844B89"/>
    <w:rsid w:val="008578B8"/>
    <w:rsid w:val="00874FBE"/>
    <w:rsid w:val="00884B22"/>
    <w:rsid w:val="008B1DFD"/>
    <w:rsid w:val="008C3116"/>
    <w:rsid w:val="008C7494"/>
    <w:rsid w:val="008D3684"/>
    <w:rsid w:val="008E235B"/>
    <w:rsid w:val="008E3927"/>
    <w:rsid w:val="00915B18"/>
    <w:rsid w:val="00917829"/>
    <w:rsid w:val="00920852"/>
    <w:rsid w:val="00947AF9"/>
    <w:rsid w:val="00955ED9"/>
    <w:rsid w:val="00965CC8"/>
    <w:rsid w:val="00973AB6"/>
    <w:rsid w:val="00980395"/>
    <w:rsid w:val="00991434"/>
    <w:rsid w:val="00991B21"/>
    <w:rsid w:val="009A5FE4"/>
    <w:rsid w:val="009B40CF"/>
    <w:rsid w:val="009B51B1"/>
    <w:rsid w:val="009D2F28"/>
    <w:rsid w:val="009F4DFA"/>
    <w:rsid w:val="00A237DF"/>
    <w:rsid w:val="00A260F3"/>
    <w:rsid w:val="00A9568A"/>
    <w:rsid w:val="00A957CB"/>
    <w:rsid w:val="00AA4785"/>
    <w:rsid w:val="00AD3CC0"/>
    <w:rsid w:val="00AE43CA"/>
    <w:rsid w:val="00AE5344"/>
    <w:rsid w:val="00AF0D21"/>
    <w:rsid w:val="00B05D23"/>
    <w:rsid w:val="00B13DCD"/>
    <w:rsid w:val="00B31B83"/>
    <w:rsid w:val="00B353F5"/>
    <w:rsid w:val="00B45917"/>
    <w:rsid w:val="00B51E50"/>
    <w:rsid w:val="00B56CB2"/>
    <w:rsid w:val="00B67BA4"/>
    <w:rsid w:val="00B83120"/>
    <w:rsid w:val="00B9697D"/>
    <w:rsid w:val="00BC2000"/>
    <w:rsid w:val="00BE6088"/>
    <w:rsid w:val="00BF2EBE"/>
    <w:rsid w:val="00C0423B"/>
    <w:rsid w:val="00C13CA2"/>
    <w:rsid w:val="00C1549B"/>
    <w:rsid w:val="00C218F9"/>
    <w:rsid w:val="00C23E05"/>
    <w:rsid w:val="00C62A13"/>
    <w:rsid w:val="00C64EB8"/>
    <w:rsid w:val="00C70786"/>
    <w:rsid w:val="00C73833"/>
    <w:rsid w:val="00C74CEC"/>
    <w:rsid w:val="00CA2CBD"/>
    <w:rsid w:val="00CA7477"/>
    <w:rsid w:val="00CE2D7B"/>
    <w:rsid w:val="00CF30FD"/>
    <w:rsid w:val="00D23F7D"/>
    <w:rsid w:val="00D31F3E"/>
    <w:rsid w:val="00D3350A"/>
    <w:rsid w:val="00D37356"/>
    <w:rsid w:val="00D40546"/>
    <w:rsid w:val="00D52B20"/>
    <w:rsid w:val="00D5351B"/>
    <w:rsid w:val="00D6045B"/>
    <w:rsid w:val="00D70763"/>
    <w:rsid w:val="00D915F5"/>
    <w:rsid w:val="00D9395F"/>
    <w:rsid w:val="00D977FD"/>
    <w:rsid w:val="00DA7784"/>
    <w:rsid w:val="00DB527D"/>
    <w:rsid w:val="00DC25F0"/>
    <w:rsid w:val="00DC329E"/>
    <w:rsid w:val="00DC4809"/>
    <w:rsid w:val="00DC7E09"/>
    <w:rsid w:val="00DD18D0"/>
    <w:rsid w:val="00DD7185"/>
    <w:rsid w:val="00DF64EA"/>
    <w:rsid w:val="00E023CE"/>
    <w:rsid w:val="00E027FC"/>
    <w:rsid w:val="00E3019A"/>
    <w:rsid w:val="00E37D97"/>
    <w:rsid w:val="00E46CE3"/>
    <w:rsid w:val="00E4785F"/>
    <w:rsid w:val="00E83199"/>
    <w:rsid w:val="00E863B6"/>
    <w:rsid w:val="00E92901"/>
    <w:rsid w:val="00E95419"/>
    <w:rsid w:val="00E97BC0"/>
    <w:rsid w:val="00EA0FE1"/>
    <w:rsid w:val="00EA3ACE"/>
    <w:rsid w:val="00EB317F"/>
    <w:rsid w:val="00EB4DBE"/>
    <w:rsid w:val="00EE7D21"/>
    <w:rsid w:val="00EF3600"/>
    <w:rsid w:val="00EF676B"/>
    <w:rsid w:val="00F204D0"/>
    <w:rsid w:val="00F22E49"/>
    <w:rsid w:val="00F22EE6"/>
    <w:rsid w:val="00F2313F"/>
    <w:rsid w:val="00F26AA4"/>
    <w:rsid w:val="00F528D0"/>
    <w:rsid w:val="00F55FB0"/>
    <w:rsid w:val="00F73ECC"/>
    <w:rsid w:val="00F74FBF"/>
    <w:rsid w:val="00F9393A"/>
    <w:rsid w:val="00FA1681"/>
    <w:rsid w:val="00FA793B"/>
    <w:rsid w:val="00FB0096"/>
    <w:rsid w:val="00FC46B6"/>
    <w:rsid w:val="00FD694F"/>
    <w:rsid w:val="00FF07A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D66EE6C"/>
  <w15:docId w15:val="{D0B8BDBB-D239-4FBE-A529-C984DF34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A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85"/>
  </w:style>
  <w:style w:type="paragraph" w:styleId="Footer">
    <w:name w:val="footer"/>
    <w:basedOn w:val="Normal"/>
    <w:link w:val="FooterChar"/>
    <w:uiPriority w:val="99"/>
    <w:unhideWhenUsed/>
    <w:rsid w:val="003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85"/>
  </w:style>
  <w:style w:type="paragraph" w:styleId="ListParagraph">
    <w:name w:val="List Paragraph"/>
    <w:basedOn w:val="Normal"/>
    <w:uiPriority w:val="34"/>
    <w:qFormat/>
    <w:rsid w:val="00791E42"/>
    <w:pPr>
      <w:ind w:left="720"/>
      <w:contextualSpacing/>
    </w:pPr>
  </w:style>
  <w:style w:type="character" w:customStyle="1" w:styleId="InternetLink">
    <w:name w:val="Internet Link"/>
    <w:basedOn w:val="DefaultParagraphFont"/>
    <w:unhideWhenUsed/>
    <w:rsid w:val="00D23F7D"/>
    <w:rPr>
      <w:color w:val="0000FF"/>
      <w:u w:val="single"/>
    </w:rPr>
  </w:style>
  <w:style w:type="character" w:styleId="Hyperlink">
    <w:name w:val="Hyperlink"/>
    <w:basedOn w:val="DefaultParagraphFont"/>
    <w:unhideWhenUsed/>
    <w:rsid w:val="00D2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RSX0mon+UAxdWDW0MCLMiZELqezstxs/VwLijLDgTDw=</DigestValue>
    </Reference>
    <Reference Type="http://www.w3.org/2000/09/xmldsig#Object" URI="#idOfficeObject">
      <DigestMethod Algorithm="http://www.w3.org/2001/04/xmlenc#sha256"/>
      <DigestValue>bapbJU7lYOmNvw7KT2DC1Oy3KlBvOQZ5K8m5EonBJKc=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IqUUN6Yk6G5FkoyxslG81DGhBymS0bXCaZag63d/6Tw=</DigestValue>
    </Reference>
    <Reference Type="http://www.w3.org/2000/09/xmldsig#Object" URI="#idValidSigLnImg">
      <DigestMethod Algorithm="http://www.w3.org/2001/04/xmlenc#sha256"/>
      <DigestValue>oForMiRM5t1/YG4yVSZ07ynPvAjpn9waBi2hWxS/xBg=</DigestValue>
    </Reference>
    <Reference Type="http://www.w3.org/2000/09/xmldsig#Object" URI="#idInvalidSigLnImg">
      <DigestMethod Algorithm="http://www.w3.org/2001/04/xmlenc#sha256"/>
      <DigestValue>kncMUtNF0eGx13tr2AU77lw/aSFv1I0YFNDc0xKk5lg=</DigestValue>
    </Reference>
  </SignedInfo>
  <SignatureValue>h7k8JF8HjQLFUThHqwciCDUCc1JXkOaspJMPeGiZY6djZwUx92jdwjXmrkvbFES7tD7e/GEPuo9V
Ob3oeURNWWdSetzbZBemp9ckr9jc1xVioDxE8zLu1QchP4+RzoLgp1+8XouxGVw5KkqcYEs/AHpo
sC4orXZj7uOwvRTk+4F3reIV2bHh3xGIzbL+I/Xf0OjgPd3vhWaF4MEGUTpeRqLD78xVA8sAAB7Z
NXUcocgXc49rNgfA6OsQ2Lllj8oFfHi15Thvk3GDqGahQoLuO4FADquV8Ztja137V5Pa2rmV/tWe
2RlfwWah2rhXE/IyKrJivAQFQqRCn9w1JMHSHQ==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tOJk4f/XMh5IYWjXfVMbhOfJaAr9AuFir+BjblzU8No=</DigestValue>
      </Reference>
      <Reference URI="/word/endnotes.xml?ContentType=application/vnd.openxmlformats-officedocument.wordprocessingml.endnotes+xml">
        <DigestMethod Algorithm="http://www.w3.org/2001/04/xmlenc#sha256"/>
        <DigestValue>8GcK/3ESHkOgqpcDoDFi5cheCxPe05Mu7CxfDuOSGwc=</DigestValue>
      </Reference>
      <Reference URI="/word/fontTable.xml?ContentType=application/vnd.openxmlformats-officedocument.wordprocessingml.fontTable+xml">
        <DigestMethod Algorithm="http://www.w3.org/2001/04/xmlenc#sha256"/>
        <DigestValue>RCAFKzf1DkXFKBR6rWCouLadl7K0le7E1FdrVUndLc8=</DigestValue>
      </Reference>
      <Reference URI="/word/footnotes.xml?ContentType=application/vnd.openxmlformats-officedocument.wordprocessingml.footnotes+xml">
        <DigestMethod Algorithm="http://www.w3.org/2001/04/xmlenc#sha256"/>
        <DigestValue>s0MbuOW3hqUxZFPyB9tU0+j9mUK04Wv4A6WC4GhFil0=</DigestValue>
      </Reference>
      <Reference URI="/word/header1.xml?ContentType=application/vnd.openxmlformats-officedocument.wordprocessingml.header+xml">
        <DigestMethod Algorithm="http://www.w3.org/2001/04/xmlenc#sha256"/>
        <DigestValue>MgoiFWr0KYiSnDSkK1wAEpyAqPq891eo2QEAffY7aPM=</DigestValue>
      </Reference>
      <Reference URI="/word/media/image1.emf?ContentType=image/x-emf">
        <DigestMethod Algorithm="http://www.w3.org/2001/04/xmlenc#sha256"/>
        <DigestValue>1ddwqjSi+mZeiEDntmpWFzlbIwPQEQdZncONqqIli/M=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tmCjm7dmP6Fcy7yRgSbwItAAy73bTB3tXZXyMHZ7s8s=</DigestValue>
      </Reference>
      <Reference URI="/word/settings.xml?ContentType=application/vnd.openxmlformats-officedocument.wordprocessingml.settings+xml">
        <DigestMethod Algorithm="http://www.w3.org/2001/04/xmlenc#sha256"/>
        <DigestValue>wsMl8roiCYi0ATj5wq4dJoY5FRyKkLC9VtivptaqJGk=</DigestValue>
      </Reference>
      <Reference URI="/word/styles.xml?ContentType=application/vnd.openxmlformats-officedocument.wordprocessingml.styles+xml">
        <DigestMethod Algorithm="http://www.w3.org/2001/04/xmlenc#sha256"/>
        <DigestValue>Gm6RGtZsqq1+txabfH5jaAeuUyi/WJAAeGkjUk3cRqw=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OUXRzQ9KOT/i4Mth5ZFAFnbBdPpu0j/WZzi9SMSIb3A=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2022-11-04T10:17:52Z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2022-11-04T10:17:52Z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YGwAAqQ0AACBFTUYAAAEA8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7yK0AAAAkD8qV/h/AAAJAAAAAQAAAIg+RFX4fwAAAAAAAAAAAAADhaAV+H8AAGCshRDvAQAAAAAAAAAAAAAAAAAAAAAAAAAAAAAAAAAAcsTQX+85AAAAAAAAAAAAAP/////vAQAAAAAAAAAAAADQKHsa7wEAANDk7yIAAAAAQE/VH+8BAAAHAAAAAAAAALAVghrvAQAADOTvIrQAAABg5O8itAAAAHHNHFX4fwAAHgAAAAAAAABynFw1AAAAAB4AAAAAAAAAQPyWHO8BAADQKHsa7wEAAKvfIFX4fwAAsOPvIrQAAABg5O8it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Ni1H+8BAAD03g0V+H8AAPA+ghrvAQAAiD5EVfh/AAAAAAAAAAAAAAFPRRX4fwAAAgAAAAAAAAACAAAAAAAAAAAAAAAAAAAAAAAAAAAAAAByX9Bf7zkAAACIfxrvAQAAkPIXIu8BAAAAAAAAAAAAANAoexrvAQAA6H3vIgAAAADg////AAAAAAYAAAAAAAAAAgAAAAAAAAAMfe8itAAAAGB97yK0AAAAcc0cVfh/AAAAAAAAAAAAAJBgy1QAAAAAAAAAAAAAAABzjBUV+H8AANAoexrvAQAAq98gVfh/AACwfO8itAAAAGB97yK0AAAAAAAAAAAAAAAAAAAAZHYACAAAAAAlAAAADAAAAAMAAAAYAAAADAAAAAAAAAISAAAADAAAAAEAAAAWAAAADAAAAAgAAABUAAAAVAAAAAoAAAAnAAAAHgAAAEoAAAABAAAAAMDaQb6E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AABTAGUAZwBvAGUAIABVAEkAAABOEu8BAAAAAAAAAAAAAAoAAAAAAAAAAAhQV/h/AAAAAAAAAAAAAAAAAAAAAAAAhFDrAAAAAADJo+JV+H8AAAQAAAAAAAAADAbMVPh/AABHFMK6HtkAAACj4lX4fwAAkCC5H+8BAACDkpkVAAAAAMwAAAAAAAAAcgkMFfh/AAAzBAAAAAAAAEBP1R/vAQAA6cC8pebw2AEAAAAAAAAAAAwAAAAAAAAAnQgMFQAAAAABAAAAAAAAAMC7iibvAQAAAAAAAAAAAACr3yBV+H8AADB17yK0AAAAZAAAAAAAAAAIAA8f7wEAAAAA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U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A4WgFfh/AAAKAAsAAAAAAIg+RFX4fwAAAAAAAAAAAAAohaAV+H8AAAAAAAAAAAAAgGsvV/h/AAAAAAAAAAAAAAAAAAAAAAAAQoXQX+85AACzVRoV+H8AAEgAAADvAQAAAAAAAAAAAADQKHsa7wEAABik7yIAAAAA9f///wAAAAAJAAAAAAAAAAAAAAAAAAAAPKPvIrQAAACQo+8itAAAAHHNHFX4fwAAAAAAAAAAAAAAAAAAAAAAANAoexrvAQAAGKTvIrQAAADQKHsa7wEAAKvfIFX4fwAA4KLvIrQAAACQo+8itAAAAAAAAAAAAAAAAAAAAGR2AAgAAAAAJQAAAAwAAAABAAAAGAAAAAwAAAD/AAACEgAAAAwAAAABAAAAHgAAABgAAAAiAAAABAAAAHoAAAARAAAAJQAAAAwAAAABAAAAVAAAALQAAAAjAAAABAAAAHgAAAAQAAAAAQAAAADA2kG+hN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7yK0AAAAkD8qV/h/AAAJAAAAAQAAAIg+RFX4fwAAAAAAAAAAAAADhaAV+H8AAGCshRDvAQAAAAAAAAAAAAAAAAAAAAAAAAAAAAAAAAAAcsTQX+85AAAAAAAAAAAAAP/////vAQAAAAAAAAAAAADQKHsa7wEAANDk7yIAAAAAQE/VH+8BAAAHAAAAAAAAALAVghrvAQAADOTvIrQAAABg5O8itAAAAHHNHFX4fwAAHgAAAAAAAABynFw1AAAAAB4AAAAAAAAAQPyWHO8BAADQKHsa7wEAAKvfIFX4fwAAsOPvIrQAAABg5O8it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Ni1H+8BAAD03g0V+H8AAPA+ghrvAQAAiD5EVfh/AAAAAAAAAAAAAAFPRRX4fwAAAgAAAAAAAAACAAAAAAAAAAAAAAAAAAAAAAAAAAAAAAByX9Bf7zkAAACIfxrvAQAAkPIXIu8BAAAAAAAAAAAAANAoexrvAQAA6H3vIgAAAADg////AAAAAAYAAAAAAAAAAgAAAAAAAAAMfe8itAAAAGB97yK0AAAAcc0cVfh/AAAAAAAAAAAAAJBgy1QAAAAAAAAAAAAAAABzjBUV+H8AANAoexrvAQAAq98gVfh/AACwfO8itAAAAGB97yK0AAAAAAAAAAAAAAAAAAAAZHYACAAAAAAlAAAADAAAAAMAAAAYAAAADAAAAAAAAAISAAAADAAAAAEAAAAWAAAADAAAAAgAAABUAAAAVAAAAAoAAAAnAAAAHgAAAEoAAAABAAAAAMDaQb6E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/3//f/9//3//f2u4TVf4fwAAQwATAAAAAACHAAAAAAAAAPDDtiXvAQAA/3//f/9//3//f/9//3//fwwGzFT4fwAAAAAAAP9//38AS5QQ7wEAAP9//3//f/9/AACUEO8BAADQApQQ7wEAAP9//3//f/9/wAAAAAAAAAAgDZQQAAAAAP9//3//f/9/AAAAAAAAAAAAAAAAAAAAAMAAAAAAAAAArAAAAAAAAAAQAAAAAAAAAAAAhBDvAQAAGXXvIgAAAAAMAAAAAAAAAMezTVf4fwAAAAAAAAAAAACr3yBV+H8AADB17yK0AAAAZAAAAAAAAAAIABEf7wEAAAAA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FCF8-FBA5-4EA2-A04A-A251603B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3</cp:revision>
  <cp:lastPrinted>2020-07-08T06:31:00Z</cp:lastPrinted>
  <dcterms:created xsi:type="dcterms:W3CDTF">2022-11-04T10:15:00Z</dcterms:created>
  <dcterms:modified xsi:type="dcterms:W3CDTF">2022-11-04T10:17:00Z</dcterms:modified>
</cp:coreProperties>
</file>